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A8C" w:rsidRPr="00C475B8" w:rsidRDefault="006E03DF" w:rsidP="00EB2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5B8">
        <w:rPr>
          <w:rFonts w:ascii="Times New Roman" w:hAnsi="Times New Roman" w:cs="Times New Roman"/>
          <w:b/>
          <w:sz w:val="28"/>
          <w:szCs w:val="28"/>
        </w:rPr>
        <w:t>Экскурсия по Калининграду</w:t>
      </w:r>
    </w:p>
    <w:p w:rsidR="004028AA" w:rsidRPr="00C475B8" w:rsidRDefault="004028AA" w:rsidP="00EB2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3DF" w:rsidRPr="00012642" w:rsidRDefault="006E03DF" w:rsidP="00012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642">
        <w:rPr>
          <w:rFonts w:ascii="Times New Roman" w:hAnsi="Times New Roman" w:cs="Times New Roman"/>
          <w:sz w:val="28"/>
          <w:szCs w:val="28"/>
        </w:rPr>
        <w:t xml:space="preserve">Утром 2 июля в воскресенье курсанты </w:t>
      </w:r>
      <w:r w:rsidR="00EB2C69" w:rsidRPr="00012642">
        <w:rPr>
          <w:rFonts w:ascii="Times New Roman" w:hAnsi="Times New Roman" w:cs="Times New Roman"/>
          <w:sz w:val="28"/>
          <w:szCs w:val="28"/>
        </w:rPr>
        <w:t>К</w:t>
      </w:r>
      <w:r w:rsidRPr="00012642">
        <w:rPr>
          <w:rFonts w:ascii="Times New Roman" w:hAnsi="Times New Roman" w:cs="Times New Roman"/>
          <w:sz w:val="28"/>
          <w:szCs w:val="28"/>
        </w:rPr>
        <w:t>Г</w:t>
      </w:r>
      <w:r w:rsidR="00EB2C69" w:rsidRPr="00012642">
        <w:rPr>
          <w:rFonts w:ascii="Times New Roman" w:hAnsi="Times New Roman" w:cs="Times New Roman"/>
          <w:sz w:val="28"/>
          <w:szCs w:val="28"/>
        </w:rPr>
        <w:t>М</w:t>
      </w:r>
      <w:r w:rsidRPr="00012642">
        <w:rPr>
          <w:rFonts w:ascii="Times New Roman" w:hAnsi="Times New Roman" w:cs="Times New Roman"/>
          <w:sz w:val="28"/>
          <w:szCs w:val="28"/>
        </w:rPr>
        <w:t xml:space="preserve">ТУ, </w:t>
      </w:r>
      <w:proofErr w:type="spellStart"/>
      <w:r w:rsidRPr="00012642">
        <w:rPr>
          <w:rFonts w:ascii="Times New Roman" w:hAnsi="Times New Roman" w:cs="Times New Roman"/>
          <w:sz w:val="28"/>
          <w:szCs w:val="28"/>
        </w:rPr>
        <w:t>СПбМРК</w:t>
      </w:r>
      <w:proofErr w:type="spellEnd"/>
      <w:r w:rsidRPr="00012642">
        <w:rPr>
          <w:rFonts w:ascii="Times New Roman" w:hAnsi="Times New Roman" w:cs="Times New Roman"/>
          <w:sz w:val="28"/>
          <w:szCs w:val="28"/>
        </w:rPr>
        <w:t xml:space="preserve"> и ВКМРПК</w:t>
      </w:r>
      <w:r w:rsidRPr="00012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642">
        <w:rPr>
          <w:rFonts w:ascii="Times New Roman" w:hAnsi="Times New Roman" w:cs="Times New Roman"/>
          <w:sz w:val="28"/>
          <w:szCs w:val="28"/>
        </w:rPr>
        <w:t xml:space="preserve">отправились на экскурсию в Калининград. </w:t>
      </w:r>
    </w:p>
    <w:p w:rsidR="006E03DF" w:rsidRPr="00012642" w:rsidRDefault="006E03DF" w:rsidP="00012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642">
        <w:rPr>
          <w:rFonts w:ascii="Times New Roman" w:hAnsi="Times New Roman" w:cs="Times New Roman"/>
          <w:sz w:val="28"/>
          <w:szCs w:val="28"/>
        </w:rPr>
        <w:t>Для многих из них</w:t>
      </w:r>
      <w:r w:rsidR="00012642">
        <w:rPr>
          <w:rFonts w:ascii="Times New Roman" w:hAnsi="Times New Roman" w:cs="Times New Roman"/>
          <w:sz w:val="28"/>
          <w:szCs w:val="28"/>
        </w:rPr>
        <w:t xml:space="preserve"> </w:t>
      </w:r>
      <w:r w:rsidRPr="00012642">
        <w:rPr>
          <w:rFonts w:ascii="Times New Roman" w:hAnsi="Times New Roman" w:cs="Times New Roman"/>
          <w:sz w:val="28"/>
          <w:szCs w:val="28"/>
        </w:rPr>
        <w:t>это было первое знакомство с этим потрясающим городом. На специально организованном авто</w:t>
      </w:r>
      <w:r w:rsidR="00222C97">
        <w:rPr>
          <w:rFonts w:ascii="Times New Roman" w:hAnsi="Times New Roman" w:cs="Times New Roman"/>
          <w:sz w:val="28"/>
          <w:szCs w:val="28"/>
        </w:rPr>
        <w:t xml:space="preserve">бусе </w:t>
      </w:r>
      <w:r w:rsidRPr="00012642">
        <w:rPr>
          <w:rFonts w:ascii="Times New Roman" w:hAnsi="Times New Roman" w:cs="Times New Roman"/>
          <w:sz w:val="28"/>
          <w:szCs w:val="28"/>
        </w:rPr>
        <w:t xml:space="preserve">ребята отправились в интересное путешествие. </w:t>
      </w:r>
      <w:r w:rsidR="00EB2C69" w:rsidRPr="00012642">
        <w:rPr>
          <w:rFonts w:ascii="Times New Roman" w:hAnsi="Times New Roman" w:cs="Times New Roman"/>
          <w:sz w:val="28"/>
          <w:szCs w:val="28"/>
        </w:rPr>
        <w:t>Экскурсовод рассказала об истории города, его непростой судьбе, сложном политико-географическо</w:t>
      </w:r>
      <w:r w:rsidR="00B5765A" w:rsidRPr="00012642">
        <w:rPr>
          <w:rFonts w:ascii="Times New Roman" w:hAnsi="Times New Roman" w:cs="Times New Roman"/>
          <w:sz w:val="28"/>
          <w:szCs w:val="28"/>
        </w:rPr>
        <w:t xml:space="preserve">м положении, реке </w:t>
      </w:r>
      <w:proofErr w:type="spellStart"/>
      <w:r w:rsidR="00B5765A" w:rsidRPr="00012642">
        <w:rPr>
          <w:rFonts w:ascii="Times New Roman" w:hAnsi="Times New Roman" w:cs="Times New Roman"/>
          <w:sz w:val="28"/>
          <w:szCs w:val="28"/>
        </w:rPr>
        <w:t>Преголя</w:t>
      </w:r>
      <w:proofErr w:type="spellEnd"/>
      <w:r w:rsidR="00B5765A" w:rsidRPr="00012642">
        <w:rPr>
          <w:rFonts w:ascii="Times New Roman" w:hAnsi="Times New Roman" w:cs="Times New Roman"/>
          <w:sz w:val="28"/>
          <w:szCs w:val="28"/>
        </w:rPr>
        <w:t xml:space="preserve">, </w:t>
      </w:r>
      <w:r w:rsidR="00222C97">
        <w:rPr>
          <w:rFonts w:ascii="Times New Roman" w:hAnsi="Times New Roman" w:cs="Times New Roman"/>
          <w:sz w:val="28"/>
          <w:szCs w:val="28"/>
        </w:rPr>
        <w:t xml:space="preserve">об </w:t>
      </w:r>
      <w:r w:rsidR="00B5765A" w:rsidRPr="00012642">
        <w:rPr>
          <w:rFonts w:ascii="Times New Roman" w:hAnsi="Times New Roman" w:cs="Times New Roman"/>
          <w:sz w:val="28"/>
          <w:szCs w:val="28"/>
        </w:rPr>
        <w:t xml:space="preserve">интересных достопримечательностях и конечно же об </w:t>
      </w:r>
      <w:proofErr w:type="spellStart"/>
      <w:r w:rsidR="00B5765A" w:rsidRPr="00012642">
        <w:rPr>
          <w:rFonts w:ascii="Times New Roman" w:hAnsi="Times New Roman" w:cs="Times New Roman"/>
          <w:sz w:val="28"/>
          <w:szCs w:val="28"/>
        </w:rPr>
        <w:t>Иммануиле</w:t>
      </w:r>
      <w:proofErr w:type="spellEnd"/>
      <w:r w:rsidR="00B5765A" w:rsidRPr="00012642">
        <w:rPr>
          <w:rFonts w:ascii="Times New Roman" w:hAnsi="Times New Roman" w:cs="Times New Roman"/>
          <w:sz w:val="28"/>
          <w:szCs w:val="28"/>
        </w:rPr>
        <w:t xml:space="preserve"> Канте.</w:t>
      </w:r>
      <w:r w:rsidR="00EB2C69" w:rsidRPr="000126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872" w:rsidRPr="00012642" w:rsidRDefault="006E03DF" w:rsidP="00F00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642">
        <w:rPr>
          <w:rFonts w:ascii="Times New Roman" w:hAnsi="Times New Roman" w:cs="Times New Roman"/>
          <w:sz w:val="28"/>
          <w:szCs w:val="28"/>
        </w:rPr>
        <w:t>Первое</w:t>
      </w:r>
      <w:r w:rsidR="00222C97">
        <w:rPr>
          <w:rFonts w:ascii="Times New Roman" w:hAnsi="Times New Roman" w:cs="Times New Roman"/>
          <w:sz w:val="28"/>
          <w:szCs w:val="28"/>
        </w:rPr>
        <w:t>,</w:t>
      </w:r>
      <w:r w:rsidRPr="00012642">
        <w:rPr>
          <w:rFonts w:ascii="Times New Roman" w:hAnsi="Times New Roman" w:cs="Times New Roman"/>
          <w:sz w:val="28"/>
          <w:szCs w:val="28"/>
        </w:rPr>
        <w:t xml:space="preserve"> что </w:t>
      </w:r>
      <w:r w:rsidR="00222C97">
        <w:rPr>
          <w:rFonts w:ascii="Times New Roman" w:hAnsi="Times New Roman" w:cs="Times New Roman"/>
          <w:sz w:val="28"/>
          <w:szCs w:val="28"/>
        </w:rPr>
        <w:t>ребята</w:t>
      </w:r>
      <w:r w:rsidRPr="00012642">
        <w:rPr>
          <w:rFonts w:ascii="Times New Roman" w:hAnsi="Times New Roman" w:cs="Times New Roman"/>
          <w:sz w:val="28"/>
          <w:szCs w:val="28"/>
        </w:rPr>
        <w:t xml:space="preserve"> увидели – </w:t>
      </w:r>
      <w:proofErr w:type="spellStart"/>
      <w:r w:rsidR="008D4872" w:rsidRPr="00012642">
        <w:rPr>
          <w:rFonts w:ascii="Times New Roman" w:hAnsi="Times New Roman" w:cs="Times New Roman"/>
          <w:sz w:val="28"/>
          <w:szCs w:val="28"/>
        </w:rPr>
        <w:t>Фридрихбургские</w:t>
      </w:r>
      <w:proofErr w:type="spellEnd"/>
      <w:r w:rsidR="008D4872" w:rsidRPr="00012642">
        <w:rPr>
          <w:rFonts w:ascii="Times New Roman" w:hAnsi="Times New Roman" w:cs="Times New Roman"/>
          <w:sz w:val="28"/>
          <w:szCs w:val="28"/>
        </w:rPr>
        <w:t xml:space="preserve"> ворота</w:t>
      </w:r>
      <w:r w:rsidR="00EB2C69" w:rsidRPr="00012642">
        <w:rPr>
          <w:rFonts w:ascii="Times New Roman" w:hAnsi="Times New Roman" w:cs="Times New Roman"/>
          <w:sz w:val="28"/>
          <w:szCs w:val="28"/>
        </w:rPr>
        <w:t>, построенные в стиле неоготики.</w:t>
      </w:r>
      <w:r w:rsidR="00F00940">
        <w:rPr>
          <w:rFonts w:ascii="Times New Roman" w:hAnsi="Times New Roman" w:cs="Times New Roman"/>
          <w:sz w:val="28"/>
          <w:szCs w:val="28"/>
        </w:rPr>
        <w:t xml:space="preserve"> </w:t>
      </w:r>
      <w:r w:rsidR="008D4872" w:rsidRPr="00012642">
        <w:rPr>
          <w:rFonts w:ascii="Times New Roman" w:hAnsi="Times New Roman" w:cs="Times New Roman"/>
          <w:sz w:val="28"/>
          <w:szCs w:val="28"/>
        </w:rPr>
        <w:t xml:space="preserve">Затем, </w:t>
      </w:r>
      <w:r w:rsidRPr="00012642">
        <w:rPr>
          <w:rFonts w:ascii="Times New Roman" w:hAnsi="Times New Roman" w:cs="Times New Roman"/>
          <w:sz w:val="28"/>
          <w:szCs w:val="28"/>
        </w:rPr>
        <w:t>Бранденбургские ворота</w:t>
      </w:r>
      <w:r w:rsidR="00F00940">
        <w:rPr>
          <w:rFonts w:ascii="Times New Roman" w:hAnsi="Times New Roman" w:cs="Times New Roman"/>
          <w:sz w:val="28"/>
          <w:szCs w:val="28"/>
        </w:rPr>
        <w:t>,</w:t>
      </w:r>
      <w:r w:rsidRPr="00012642">
        <w:rPr>
          <w:rFonts w:ascii="Times New Roman" w:hAnsi="Times New Roman" w:cs="Times New Roman"/>
          <w:sz w:val="28"/>
          <w:szCs w:val="28"/>
        </w:rPr>
        <w:t xml:space="preserve"> </w:t>
      </w:r>
      <w:r w:rsidR="00F00940">
        <w:rPr>
          <w:rFonts w:ascii="Times New Roman" w:hAnsi="Times New Roman" w:cs="Times New Roman"/>
          <w:sz w:val="28"/>
          <w:szCs w:val="28"/>
        </w:rPr>
        <w:t>п</w:t>
      </w:r>
      <w:r w:rsidR="008D4872" w:rsidRPr="00012642">
        <w:rPr>
          <w:rFonts w:ascii="Times New Roman" w:hAnsi="Times New Roman" w:cs="Times New Roman"/>
          <w:sz w:val="28"/>
          <w:szCs w:val="28"/>
        </w:rPr>
        <w:t xml:space="preserve">од </w:t>
      </w:r>
      <w:r w:rsidR="00F00940">
        <w:rPr>
          <w:rFonts w:ascii="Times New Roman" w:hAnsi="Times New Roman" w:cs="Times New Roman"/>
          <w:sz w:val="28"/>
          <w:szCs w:val="28"/>
        </w:rPr>
        <w:t>которыми</w:t>
      </w:r>
      <w:r w:rsidR="008D4872" w:rsidRPr="00012642">
        <w:rPr>
          <w:rFonts w:ascii="Times New Roman" w:hAnsi="Times New Roman" w:cs="Times New Roman"/>
          <w:sz w:val="28"/>
          <w:szCs w:val="28"/>
        </w:rPr>
        <w:t xml:space="preserve"> проходит общественный транспорт</w:t>
      </w:r>
      <w:r w:rsidR="00F00940">
        <w:rPr>
          <w:rFonts w:ascii="Times New Roman" w:hAnsi="Times New Roman" w:cs="Times New Roman"/>
          <w:sz w:val="28"/>
          <w:szCs w:val="28"/>
        </w:rPr>
        <w:t>. П</w:t>
      </w:r>
      <w:r w:rsidR="00F00940" w:rsidRPr="00012642">
        <w:rPr>
          <w:rFonts w:ascii="Times New Roman" w:hAnsi="Times New Roman" w:cs="Times New Roman"/>
          <w:sz w:val="28"/>
          <w:szCs w:val="28"/>
        </w:rPr>
        <w:t>роходя сквозь них</w:t>
      </w:r>
      <w:r w:rsidR="00F00940">
        <w:rPr>
          <w:rFonts w:ascii="Times New Roman" w:hAnsi="Times New Roman" w:cs="Times New Roman"/>
          <w:sz w:val="28"/>
          <w:szCs w:val="28"/>
        </w:rPr>
        <w:t xml:space="preserve"> </w:t>
      </w:r>
      <w:r w:rsidR="008D4872" w:rsidRPr="00012642">
        <w:rPr>
          <w:rFonts w:ascii="Times New Roman" w:hAnsi="Times New Roman" w:cs="Times New Roman"/>
          <w:sz w:val="28"/>
          <w:szCs w:val="28"/>
        </w:rPr>
        <w:t>надо обязательно загадать желание</w:t>
      </w:r>
      <w:r w:rsidR="00F00940">
        <w:rPr>
          <w:rFonts w:ascii="Times New Roman" w:hAnsi="Times New Roman" w:cs="Times New Roman"/>
          <w:sz w:val="28"/>
          <w:szCs w:val="28"/>
        </w:rPr>
        <w:t>.</w:t>
      </w:r>
    </w:p>
    <w:p w:rsidR="008D4872" w:rsidRPr="00012642" w:rsidRDefault="008D4872" w:rsidP="00012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642">
        <w:rPr>
          <w:rFonts w:ascii="Times New Roman" w:hAnsi="Times New Roman" w:cs="Times New Roman"/>
          <w:sz w:val="28"/>
          <w:szCs w:val="28"/>
        </w:rPr>
        <w:t>Далее, Южный вокзал, который скоро отметит вековой юбилей. Он является конечной станцией нашей страны.</w:t>
      </w:r>
    </w:p>
    <w:p w:rsidR="008D4872" w:rsidRPr="00012642" w:rsidRDefault="00AD277E" w:rsidP="00012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2642">
        <w:rPr>
          <w:rFonts w:ascii="Times New Roman" w:hAnsi="Times New Roman" w:cs="Times New Roman"/>
          <w:sz w:val="28"/>
          <w:szCs w:val="28"/>
        </w:rPr>
        <w:t xml:space="preserve"> 2018 году</w:t>
      </w:r>
      <w:r w:rsidRPr="00012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D4872" w:rsidRPr="00012642">
        <w:rPr>
          <w:rFonts w:ascii="Times New Roman" w:hAnsi="Times New Roman" w:cs="Times New Roman"/>
          <w:sz w:val="28"/>
          <w:szCs w:val="28"/>
        </w:rPr>
        <w:t xml:space="preserve"> Калининграде проводился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8D4872" w:rsidRPr="00012642">
        <w:rPr>
          <w:rFonts w:ascii="Times New Roman" w:hAnsi="Times New Roman" w:cs="Times New Roman"/>
          <w:sz w:val="28"/>
          <w:szCs w:val="28"/>
        </w:rPr>
        <w:t>емпионат мира по футболу, и курсан</w:t>
      </w:r>
      <w:r>
        <w:rPr>
          <w:rFonts w:ascii="Times New Roman" w:hAnsi="Times New Roman" w:cs="Times New Roman"/>
          <w:sz w:val="28"/>
          <w:szCs w:val="28"/>
        </w:rPr>
        <w:t>ты увидели красивейший стадион.</w:t>
      </w:r>
    </w:p>
    <w:p w:rsidR="00FC6F03" w:rsidRPr="00012642" w:rsidRDefault="00FC6F03" w:rsidP="00012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642">
        <w:rPr>
          <w:rFonts w:ascii="Times New Roman" w:hAnsi="Times New Roman" w:cs="Times New Roman"/>
          <w:sz w:val="28"/>
          <w:szCs w:val="28"/>
        </w:rPr>
        <w:t>Рыбная деревня была построена к 2005 году. Это ме</w:t>
      </w:r>
      <w:r w:rsidR="00AD277E">
        <w:rPr>
          <w:rFonts w:ascii="Times New Roman" w:hAnsi="Times New Roman" w:cs="Times New Roman"/>
          <w:sz w:val="28"/>
          <w:szCs w:val="28"/>
        </w:rPr>
        <w:t xml:space="preserve">сто притягивает всех туристов. </w:t>
      </w:r>
      <w:r w:rsidRPr="00012642">
        <w:rPr>
          <w:rFonts w:ascii="Times New Roman" w:hAnsi="Times New Roman" w:cs="Times New Roman"/>
          <w:sz w:val="28"/>
          <w:szCs w:val="28"/>
        </w:rPr>
        <w:t>Здесь же находится пирс для вод</w:t>
      </w:r>
      <w:r w:rsidR="00AD277E">
        <w:rPr>
          <w:rFonts w:ascii="Times New Roman" w:hAnsi="Times New Roman" w:cs="Times New Roman"/>
          <w:sz w:val="28"/>
          <w:szCs w:val="28"/>
        </w:rPr>
        <w:t>ного транспорта.</w:t>
      </w:r>
    </w:p>
    <w:p w:rsidR="00FC6F03" w:rsidRPr="00012642" w:rsidRDefault="00FC6F03" w:rsidP="00012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642">
        <w:rPr>
          <w:rFonts w:ascii="Times New Roman" w:hAnsi="Times New Roman" w:cs="Times New Roman"/>
          <w:sz w:val="28"/>
          <w:szCs w:val="28"/>
        </w:rPr>
        <w:t>Но самое главное место в городе – это остров Канта и Кафедральный собор, кот</w:t>
      </w:r>
      <w:r w:rsidR="00EB2C69" w:rsidRPr="00012642">
        <w:rPr>
          <w:rFonts w:ascii="Times New Roman" w:hAnsi="Times New Roman" w:cs="Times New Roman"/>
          <w:sz w:val="28"/>
          <w:szCs w:val="28"/>
        </w:rPr>
        <w:t>о</w:t>
      </w:r>
      <w:r w:rsidRPr="00012642">
        <w:rPr>
          <w:rFonts w:ascii="Times New Roman" w:hAnsi="Times New Roman" w:cs="Times New Roman"/>
          <w:sz w:val="28"/>
          <w:szCs w:val="28"/>
        </w:rPr>
        <w:t xml:space="preserve">рые являются сердцем </w:t>
      </w:r>
      <w:r w:rsidR="00AD277E" w:rsidRPr="00012642">
        <w:rPr>
          <w:rFonts w:ascii="Times New Roman" w:hAnsi="Times New Roman" w:cs="Times New Roman"/>
          <w:sz w:val="28"/>
          <w:szCs w:val="28"/>
        </w:rPr>
        <w:t>Калининграда</w:t>
      </w:r>
      <w:r w:rsidR="00AD277E">
        <w:rPr>
          <w:rFonts w:ascii="Times New Roman" w:hAnsi="Times New Roman" w:cs="Times New Roman"/>
          <w:sz w:val="28"/>
          <w:szCs w:val="28"/>
        </w:rPr>
        <w:t>.</w:t>
      </w:r>
    </w:p>
    <w:p w:rsidR="00B5765A" w:rsidRPr="00012642" w:rsidRDefault="00B5765A" w:rsidP="00012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642">
        <w:rPr>
          <w:rFonts w:ascii="Times New Roman" w:hAnsi="Times New Roman" w:cs="Times New Roman"/>
          <w:sz w:val="28"/>
          <w:szCs w:val="28"/>
        </w:rPr>
        <w:t>Город потрясающий и уникальный. Где ещ</w:t>
      </w:r>
      <w:r w:rsidR="00D928BE">
        <w:rPr>
          <w:rFonts w:ascii="Times New Roman" w:hAnsi="Times New Roman" w:cs="Times New Roman"/>
          <w:sz w:val="28"/>
          <w:szCs w:val="28"/>
        </w:rPr>
        <w:t>ё</w:t>
      </w:r>
      <w:r w:rsidRPr="00012642">
        <w:rPr>
          <w:rFonts w:ascii="Times New Roman" w:hAnsi="Times New Roman" w:cs="Times New Roman"/>
          <w:sz w:val="28"/>
          <w:szCs w:val="28"/>
        </w:rPr>
        <w:t xml:space="preserve"> можно увидеть старинные немецкие постройки, советские </w:t>
      </w:r>
      <w:r w:rsidR="004028AA" w:rsidRPr="00012642">
        <w:rPr>
          <w:rFonts w:ascii="Times New Roman" w:hAnsi="Times New Roman" w:cs="Times New Roman"/>
          <w:sz w:val="28"/>
          <w:szCs w:val="28"/>
        </w:rPr>
        <w:t xml:space="preserve">здания ХХ века и ультрасовременные </w:t>
      </w:r>
      <w:bookmarkStart w:id="0" w:name="_GoBack"/>
      <w:bookmarkEnd w:id="0"/>
      <w:r w:rsidR="004028AA" w:rsidRPr="00012642">
        <w:rPr>
          <w:rFonts w:ascii="Times New Roman" w:hAnsi="Times New Roman" w:cs="Times New Roman"/>
          <w:sz w:val="28"/>
          <w:szCs w:val="28"/>
        </w:rPr>
        <w:t>строения века ХХ</w:t>
      </w:r>
      <w:r w:rsidR="004028AA" w:rsidRPr="000126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028AA" w:rsidRPr="00012642">
        <w:rPr>
          <w:rFonts w:ascii="Times New Roman" w:hAnsi="Times New Roman" w:cs="Times New Roman"/>
          <w:sz w:val="28"/>
          <w:szCs w:val="28"/>
        </w:rPr>
        <w:t>?</w:t>
      </w:r>
    </w:p>
    <w:p w:rsidR="004028AA" w:rsidRPr="00012642" w:rsidRDefault="004028AA" w:rsidP="00012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642">
        <w:rPr>
          <w:rFonts w:ascii="Times New Roman" w:hAnsi="Times New Roman" w:cs="Times New Roman"/>
          <w:sz w:val="28"/>
          <w:szCs w:val="28"/>
        </w:rPr>
        <w:t>Город, в который хочется возвращаться снова и снова.</w:t>
      </w:r>
    </w:p>
    <w:p w:rsidR="004028AA" w:rsidRPr="00012642" w:rsidRDefault="004028AA" w:rsidP="00012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8AA" w:rsidRPr="00012642" w:rsidRDefault="004028AA" w:rsidP="0001264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12642">
        <w:rPr>
          <w:rFonts w:ascii="Times New Roman" w:hAnsi="Times New Roman" w:cs="Times New Roman"/>
          <w:i/>
          <w:sz w:val="28"/>
          <w:szCs w:val="28"/>
        </w:rPr>
        <w:t xml:space="preserve">Руководитель практики от ВКМРПК </w:t>
      </w:r>
      <w:proofErr w:type="spellStart"/>
      <w:r w:rsidR="00012642" w:rsidRPr="00012642">
        <w:rPr>
          <w:rFonts w:ascii="Times New Roman" w:hAnsi="Times New Roman" w:cs="Times New Roman"/>
          <w:i/>
          <w:sz w:val="28"/>
          <w:szCs w:val="28"/>
        </w:rPr>
        <w:t>А.Г.</w:t>
      </w:r>
      <w:r w:rsidR="00012642">
        <w:rPr>
          <w:rFonts w:ascii="Times New Roman" w:hAnsi="Times New Roman" w:cs="Times New Roman"/>
          <w:i/>
          <w:sz w:val="28"/>
          <w:szCs w:val="28"/>
        </w:rPr>
        <w:t>Баранкулов</w:t>
      </w:r>
      <w:proofErr w:type="spellEnd"/>
    </w:p>
    <w:sectPr w:rsidR="004028AA" w:rsidRPr="00012642" w:rsidSect="00D54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03DF"/>
    <w:rsid w:val="00012642"/>
    <w:rsid w:val="00222C97"/>
    <w:rsid w:val="004028AA"/>
    <w:rsid w:val="00570005"/>
    <w:rsid w:val="005E4780"/>
    <w:rsid w:val="006E03DF"/>
    <w:rsid w:val="008D4872"/>
    <w:rsid w:val="00966278"/>
    <w:rsid w:val="00AD277E"/>
    <w:rsid w:val="00AE0603"/>
    <w:rsid w:val="00B5765A"/>
    <w:rsid w:val="00C475B8"/>
    <w:rsid w:val="00D54A8C"/>
    <w:rsid w:val="00D928BE"/>
    <w:rsid w:val="00EB2C69"/>
    <w:rsid w:val="00F00940"/>
    <w:rsid w:val="00FC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21E4"/>
  <w15:docId w15:val="{C9F62D35-8AAE-4626-8EE9-92E5B083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Анастасия</cp:lastModifiedBy>
  <cp:revision>15</cp:revision>
  <dcterms:created xsi:type="dcterms:W3CDTF">2023-07-02T21:36:00Z</dcterms:created>
  <dcterms:modified xsi:type="dcterms:W3CDTF">2023-07-18T13:14:00Z</dcterms:modified>
</cp:coreProperties>
</file>