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B9" w:rsidRDefault="00D21AB9" w:rsidP="00D21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СЕКЦИЯ ПРИКЛАДНОЙ МАТЕМАТИКИ</w:t>
      </w:r>
    </w:p>
    <w:p w:rsidR="00D21AB9" w:rsidRPr="00907290" w:rsidRDefault="00D21AB9" w:rsidP="00D21A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186"/>
      </w:tblGrid>
      <w:tr w:rsidR="00D21AB9" w:rsidRPr="00907290" w:rsidTr="00374D8B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9" w:rsidRPr="00907290" w:rsidRDefault="00D21AB9" w:rsidP="00FD051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Основные публикации</w:t>
            </w:r>
          </w:p>
          <w:p w:rsidR="00D21AB9" w:rsidRPr="00907290" w:rsidRDefault="00D21AB9" w:rsidP="00374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512" w:rsidRPr="00907290" w:rsidTr="00CF05FC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12" w:rsidRPr="00DB281F" w:rsidRDefault="00FD0512" w:rsidP="00FD0512">
            <w:pPr>
              <w:pStyle w:val="a5"/>
              <w:ind w:left="0" w:firstLine="0"/>
              <w:jc w:val="center"/>
              <w:rPr>
                <w:rFonts w:ascii="Times New Roman" w:hAnsi="Times New Roman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2016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FD0512" w:rsidRPr="00907290" w:rsidTr="00FD0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12" w:rsidRPr="00907290" w:rsidRDefault="00FD0512" w:rsidP="00FD051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12" w:rsidRPr="00DB281F" w:rsidRDefault="00FD0512" w:rsidP="00FD051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proofErr w:type="gramStart"/>
            <w:r w:rsidRPr="00DB281F">
              <w:rPr>
                <w:rFonts w:ascii="Times New Roman" w:hAnsi="Times New Roman"/>
              </w:rPr>
              <w:t>Корнева  И.П.</w:t>
            </w:r>
            <w:proofErr w:type="gramEnd"/>
            <w:r w:rsidRPr="00DB281F">
              <w:rPr>
                <w:rFonts w:ascii="Times New Roman" w:hAnsi="Times New Roman"/>
              </w:rPr>
              <w:t xml:space="preserve"> Проблемы обучения морских специалистов физическим методам исследования//</w:t>
            </w:r>
            <w:r w:rsidRPr="00DB281F">
              <w:rPr>
                <w:rFonts w:ascii="Times New Roman" w:hAnsi="Times New Roman"/>
                <w:sz w:val="24"/>
                <w:szCs w:val="24"/>
              </w:rPr>
              <w:t xml:space="preserve">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 – 2016 № 1 С. 148-150</w:t>
            </w:r>
          </w:p>
        </w:tc>
      </w:tr>
      <w:tr w:rsidR="00D21AB9" w:rsidRPr="00907290" w:rsidTr="00374D8B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9" w:rsidRPr="00907290" w:rsidRDefault="00D21AB9" w:rsidP="00DB281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D21AB9" w:rsidRPr="00907290" w:rsidTr="00FD0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9" w:rsidRPr="00907290" w:rsidRDefault="00D21AB9" w:rsidP="00DB281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B9" w:rsidRPr="00DB281F" w:rsidRDefault="00155395" w:rsidP="00FD051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1F">
              <w:rPr>
                <w:rFonts w:ascii="Times New Roman" w:hAnsi="Times New Roman"/>
                <w:sz w:val="24"/>
                <w:szCs w:val="24"/>
              </w:rPr>
              <w:t>ДерендяеваТ.Н</w:t>
            </w:r>
            <w:proofErr w:type="spellEnd"/>
            <w:r w:rsidRPr="00DB281F">
              <w:rPr>
                <w:rFonts w:ascii="Times New Roman" w:hAnsi="Times New Roman"/>
                <w:sz w:val="24"/>
                <w:szCs w:val="24"/>
              </w:rPr>
              <w:t xml:space="preserve">.. Мухина Т.А. Обеспечение качества управления деятельностью преподавательского   состава филиала </w:t>
            </w:r>
            <w:proofErr w:type="gramStart"/>
            <w:r w:rsidRPr="00DB281F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6D697D" w:rsidRPr="00DB281F">
              <w:rPr>
                <w:rFonts w:ascii="Times New Roman" w:hAnsi="Times New Roman"/>
                <w:sz w:val="24"/>
                <w:szCs w:val="24"/>
              </w:rPr>
              <w:t>ной  организации</w:t>
            </w:r>
            <w:proofErr w:type="gramEnd"/>
            <w:r w:rsidR="006D697D" w:rsidRPr="00DB281F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6D697D" w:rsidRPr="00DB281F">
              <w:rPr>
                <w:rFonts w:ascii="Times New Roman" w:hAnsi="Times New Roman"/>
                <w:sz w:val="24"/>
                <w:szCs w:val="24"/>
              </w:rPr>
              <w:t>моногр</w:t>
            </w:r>
            <w:proofErr w:type="spellEnd"/>
            <w:r w:rsidR="006D697D" w:rsidRPr="00DB281F">
              <w:rPr>
                <w:rFonts w:ascii="Times New Roman" w:hAnsi="Times New Roman"/>
                <w:sz w:val="24"/>
                <w:szCs w:val="24"/>
              </w:rPr>
              <w:t xml:space="preserve">./Т.Н. </w:t>
            </w:r>
            <w:proofErr w:type="spellStart"/>
            <w:r w:rsidR="006D697D" w:rsidRPr="00DB281F">
              <w:rPr>
                <w:rFonts w:ascii="Times New Roman" w:hAnsi="Times New Roman"/>
                <w:sz w:val="24"/>
                <w:szCs w:val="24"/>
              </w:rPr>
              <w:t>Дерендяева</w:t>
            </w:r>
            <w:proofErr w:type="spellEnd"/>
            <w:r w:rsidR="006D697D" w:rsidRPr="00DB281F">
              <w:rPr>
                <w:rFonts w:ascii="Times New Roman" w:hAnsi="Times New Roman"/>
                <w:sz w:val="24"/>
                <w:szCs w:val="24"/>
              </w:rPr>
              <w:t>, Т.А. Мухина – Калининград: Изд-во НОУ ВПО ИВЭСЭП. 2017.95 с.</w:t>
            </w:r>
            <w:r w:rsidRPr="00DB28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21AB9" w:rsidRPr="00907290" w:rsidTr="00FD0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9" w:rsidRPr="00907290" w:rsidRDefault="00D21AB9" w:rsidP="00DB281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D2" w:rsidRPr="00DB281F" w:rsidRDefault="00382ED2" w:rsidP="00FD051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281F">
              <w:rPr>
                <w:rFonts w:ascii="Times New Roman" w:hAnsi="Times New Roman"/>
                <w:sz w:val="24"/>
                <w:szCs w:val="24"/>
              </w:rPr>
              <w:t>Мухина С.Н. Использования методов математической обработки данных в научно-исследовательских работах студентов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 –2017. - № 2(40). – С.210-218.</w:t>
            </w:r>
          </w:p>
          <w:p w:rsidR="00382ED2" w:rsidRPr="00DB281F" w:rsidRDefault="00382ED2" w:rsidP="00FD051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281F">
              <w:rPr>
                <w:rFonts w:ascii="Times New Roman" w:hAnsi="Times New Roman"/>
                <w:sz w:val="24"/>
                <w:szCs w:val="24"/>
              </w:rPr>
              <w:t xml:space="preserve">Мухина С.Н. Методические основы подготовки студентов к </w:t>
            </w:r>
            <w:proofErr w:type="spellStart"/>
            <w:r w:rsidRPr="00DB281F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DB281F">
              <w:rPr>
                <w:rFonts w:ascii="Times New Roman" w:hAnsi="Times New Roman"/>
                <w:sz w:val="24"/>
                <w:szCs w:val="24"/>
              </w:rPr>
              <w:t xml:space="preserve"> олимпиаде по математике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 2017. - № 2(40). – С.218-224.</w:t>
            </w:r>
          </w:p>
          <w:p w:rsidR="00CA6B73" w:rsidRPr="00DB281F" w:rsidRDefault="00382ED2" w:rsidP="00FD051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1F">
              <w:rPr>
                <w:rFonts w:ascii="Times New Roman" w:hAnsi="Times New Roman"/>
                <w:sz w:val="24"/>
                <w:szCs w:val="24"/>
              </w:rPr>
              <w:t>Бокарев</w:t>
            </w:r>
            <w:proofErr w:type="spellEnd"/>
            <w:r w:rsidRPr="00DB281F">
              <w:rPr>
                <w:rFonts w:ascii="Times New Roman" w:hAnsi="Times New Roman"/>
                <w:sz w:val="24"/>
                <w:szCs w:val="24"/>
              </w:rPr>
              <w:t xml:space="preserve"> М.Ю. Методологическая сущность исследовательской деятельности преподавателя технического вуза // Известия БГАРФ: психолого-педагогические науки (теория и методика профессионального образования): </w:t>
            </w:r>
            <w:r w:rsidR="00CA6B73" w:rsidRPr="00DB281F">
              <w:rPr>
                <w:rFonts w:ascii="Times New Roman" w:hAnsi="Times New Roman"/>
                <w:sz w:val="24"/>
                <w:szCs w:val="24"/>
              </w:rPr>
              <w:t>– 2017. – № 4 (42).  С.40-43</w:t>
            </w:r>
          </w:p>
          <w:p w:rsidR="00382ED2" w:rsidRPr="00DB281F" w:rsidRDefault="003B741A" w:rsidP="00FD051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1F">
              <w:rPr>
                <w:rFonts w:ascii="Times New Roman" w:hAnsi="Times New Roman"/>
                <w:sz w:val="24"/>
                <w:szCs w:val="24"/>
              </w:rPr>
              <w:t>Бокарев</w:t>
            </w:r>
            <w:proofErr w:type="spellEnd"/>
            <w:r w:rsidRPr="00DB281F">
              <w:rPr>
                <w:rFonts w:ascii="Times New Roman" w:hAnsi="Times New Roman"/>
                <w:sz w:val="24"/>
                <w:szCs w:val="24"/>
              </w:rPr>
              <w:t> М.Ю.,</w:t>
            </w:r>
            <w:r w:rsidR="00FD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ED2" w:rsidRPr="00DB281F">
              <w:rPr>
                <w:rFonts w:ascii="Times New Roman" w:hAnsi="Times New Roman"/>
                <w:sz w:val="24"/>
                <w:szCs w:val="24"/>
              </w:rPr>
              <w:t>Тамарская</w:t>
            </w:r>
            <w:proofErr w:type="spellEnd"/>
            <w:r w:rsidR="00382ED2" w:rsidRPr="00DB281F">
              <w:rPr>
                <w:rFonts w:ascii="Times New Roman" w:hAnsi="Times New Roman"/>
                <w:sz w:val="24"/>
                <w:szCs w:val="24"/>
              </w:rPr>
              <w:t xml:space="preserve"> Н.В., Мамонова А.В. Интерактивные методы формирования управленческих компетенций аспирантов Известия БГАРФ: психолого-педагогические науки (теория и методика профессионального образования– 2017. – № 4 (42). </w:t>
            </w:r>
            <w:r w:rsidR="00197B7F" w:rsidRPr="00DB281F">
              <w:rPr>
                <w:rFonts w:ascii="Times New Roman" w:hAnsi="Times New Roman"/>
                <w:sz w:val="24"/>
                <w:szCs w:val="24"/>
              </w:rPr>
              <w:t xml:space="preserve"> С. 23-26</w:t>
            </w:r>
          </w:p>
          <w:p w:rsidR="00D21AB9" w:rsidRPr="00DB281F" w:rsidRDefault="00382ED2" w:rsidP="00FD051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281F">
              <w:rPr>
                <w:rFonts w:ascii="Times New Roman" w:hAnsi="Times New Roman"/>
                <w:sz w:val="24"/>
                <w:szCs w:val="24"/>
              </w:rPr>
              <w:t xml:space="preserve">Корнева И.П. Прикладная направленность теории графов при обучении математике в техническом вузе Известия БГАРФ: психолого-педагогические науки (теория и методика профессионального образования): –– 2017. – № 4 (42). </w:t>
            </w:r>
            <w:r w:rsidR="00197B7F" w:rsidRPr="00DB281F">
              <w:rPr>
                <w:rFonts w:ascii="Times New Roman" w:hAnsi="Times New Roman"/>
                <w:sz w:val="24"/>
                <w:szCs w:val="24"/>
              </w:rPr>
              <w:t xml:space="preserve"> С. 163-165</w:t>
            </w:r>
          </w:p>
        </w:tc>
      </w:tr>
      <w:tr w:rsidR="00FD0512" w:rsidRPr="00907290" w:rsidTr="00902D0D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12" w:rsidRPr="00DB281F" w:rsidRDefault="00FD0512" w:rsidP="00FD051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1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281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D21AB9" w:rsidRPr="00907290" w:rsidTr="00FD0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B9" w:rsidRPr="00907290" w:rsidRDefault="00D21AB9" w:rsidP="00DB281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290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2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Бокарев</w:t>
            </w:r>
            <w:proofErr w:type="spellEnd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 М.Ю., Бычкова О.С. Формирование личности аспиранта как специалиста с высшим образованием: психолого-педагогический аспект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образования):. –2018. - № 3(45). – С.97-102.</w:t>
            </w:r>
          </w:p>
          <w:p w:rsidR="00687C42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Мухина С.Н., </w:t>
            </w:r>
            <w:proofErr w:type="spellStart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Скоробогатых</w:t>
            </w:r>
            <w:proofErr w:type="spellEnd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 Е.Ю. Математическая олимпиада как элемент системы внеаудиторной работы студентов технического вуза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 научный рецензируемый журнал. –2018. - № 1(43). – С.159-164.</w:t>
            </w:r>
          </w:p>
          <w:p w:rsidR="00687C42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Мухина С.Н., </w:t>
            </w:r>
            <w:proofErr w:type="spellStart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Скоробогатых</w:t>
            </w:r>
            <w:proofErr w:type="spellEnd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 Е.Ю. К вопросу о реализации системы подготовки к математическим олимпиадам в техническом вузе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 2018. - № 2(44). – С.183-188.</w:t>
            </w:r>
          </w:p>
          <w:p w:rsidR="00687C42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lastRenderedPageBreak/>
              <w:t>Руденко А.И., Колин А.Д. Использование формулы Тейлора для вычисления пределов в курсе математических дисциплин технических вузов // Известия БГАРФ: психолого-педагогические науки (теория и методика профессионального образования):. – 2018</w:t>
            </w:r>
            <w:r w:rsidR="00C43E34"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 2 (44). – С. 188-192. </w:t>
            </w:r>
          </w:p>
          <w:p w:rsidR="00687C42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Корнева И.П. Применение теории графов в современной логистике // Известия БГАРФ: психолого-педагогические науки (теория и методика профессионального образования): – 2018. – № 4 (46). </w:t>
            </w:r>
            <w:r w:rsidR="008975C4"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С.</w:t>
            </w:r>
            <w:r w:rsidR="006238F8"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225-228</w:t>
            </w:r>
          </w:p>
          <w:p w:rsidR="00DB281F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Мухина С.Н., </w:t>
            </w:r>
            <w:proofErr w:type="spellStart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Скоробогатых</w:t>
            </w:r>
            <w:proofErr w:type="spellEnd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 Е.Ю. К вопросу о разработке методики подведения итогов математической олимпиады в техническом вузе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образования):– 2018. - № 4(46). </w:t>
            </w:r>
            <w:r w:rsidR="006238F8"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С.229-234</w:t>
            </w:r>
          </w:p>
          <w:p w:rsidR="00D21AB9" w:rsidRPr="00DB281F" w:rsidRDefault="00687C42" w:rsidP="00FD0512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Руденко А.И., Зайцев А.А., Алексеева С.М. К теории баротропных геострофических течений. Вестник Балтийского федерального университета им. И. Канта. Сер</w:t>
            </w:r>
            <w:proofErr w:type="gramStart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.:  Физико</w:t>
            </w:r>
            <w:proofErr w:type="gramEnd"/>
            <w:r w:rsidRPr="00DB281F">
              <w:rPr>
                <w:rFonts w:ascii="Times New Roman" w:hAnsi="Times New Roman"/>
                <w:iCs/>
                <w:color w:val="111111"/>
                <w:sz w:val="24"/>
                <w:szCs w:val="24"/>
                <w:shd w:val="clear" w:color="auto" w:fill="FFFFFF"/>
              </w:rPr>
              <w:t>-технические науки.- Калининград: Изд-во БФУ им. И. Канта, 2018. - № 2. –   С. 39-47.</w:t>
            </w:r>
          </w:p>
        </w:tc>
      </w:tr>
    </w:tbl>
    <w:p w:rsidR="000E6D13" w:rsidRDefault="00FD0512" w:rsidP="00DB281F">
      <w:bookmarkStart w:id="0" w:name="_GoBack"/>
      <w:bookmarkEnd w:id="0"/>
    </w:p>
    <w:sectPr w:rsidR="000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202"/>
    <w:multiLevelType w:val="hybridMultilevel"/>
    <w:tmpl w:val="65E8E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A3D98"/>
    <w:multiLevelType w:val="hybridMultilevel"/>
    <w:tmpl w:val="65E8E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654B7"/>
    <w:multiLevelType w:val="hybridMultilevel"/>
    <w:tmpl w:val="65E8E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65D06"/>
    <w:multiLevelType w:val="hybridMultilevel"/>
    <w:tmpl w:val="65E8E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F2"/>
    <w:rsid w:val="00037D73"/>
    <w:rsid w:val="00052BCA"/>
    <w:rsid w:val="000944D0"/>
    <w:rsid w:val="00155395"/>
    <w:rsid w:val="00197B7F"/>
    <w:rsid w:val="00382ED2"/>
    <w:rsid w:val="003B741A"/>
    <w:rsid w:val="00413AF2"/>
    <w:rsid w:val="00506D83"/>
    <w:rsid w:val="005F5BA3"/>
    <w:rsid w:val="006238F8"/>
    <w:rsid w:val="00687C42"/>
    <w:rsid w:val="006D697D"/>
    <w:rsid w:val="00772350"/>
    <w:rsid w:val="007F379F"/>
    <w:rsid w:val="008975C4"/>
    <w:rsid w:val="008F558A"/>
    <w:rsid w:val="00A43425"/>
    <w:rsid w:val="00C43E34"/>
    <w:rsid w:val="00CA6B73"/>
    <w:rsid w:val="00CC1AFD"/>
    <w:rsid w:val="00D21AB9"/>
    <w:rsid w:val="00DB281F"/>
    <w:rsid w:val="00E65593"/>
    <w:rsid w:val="00EE7ED1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1CE4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21AB9"/>
    <w:rPr>
      <w:strike w:val="0"/>
      <w:dstrike w:val="0"/>
      <w:color w:val="005A84"/>
      <w:u w:val="none"/>
      <w:effect w:val="none"/>
    </w:rPr>
  </w:style>
  <w:style w:type="character" w:customStyle="1" w:styleId="databold">
    <w:name w:val="data_bold"/>
    <w:basedOn w:val="a0"/>
    <w:rsid w:val="00D21AB9"/>
  </w:style>
  <w:style w:type="character" w:customStyle="1" w:styleId="label">
    <w:name w:val="label"/>
    <w:basedOn w:val="a0"/>
    <w:rsid w:val="00D21AB9"/>
  </w:style>
  <w:style w:type="character" w:customStyle="1" w:styleId="hithilite">
    <w:name w:val="hithilite"/>
    <w:basedOn w:val="a0"/>
    <w:rsid w:val="00D21AB9"/>
  </w:style>
  <w:style w:type="paragraph" w:styleId="a5">
    <w:name w:val="List Paragraph"/>
    <w:basedOn w:val="a"/>
    <w:uiPriority w:val="34"/>
    <w:qFormat/>
    <w:rsid w:val="00DB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</dc:creator>
  <cp:lastModifiedBy>Microsoft Office User</cp:lastModifiedBy>
  <cp:revision>15</cp:revision>
  <dcterms:created xsi:type="dcterms:W3CDTF">2019-03-28T07:21:00Z</dcterms:created>
  <dcterms:modified xsi:type="dcterms:W3CDTF">2019-04-14T19:50:00Z</dcterms:modified>
</cp:coreProperties>
</file>